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679" w:rsidRDefault="009D1679" w:rsidP="009D1679">
      <w:bookmarkStart w:id="0" w:name="_GoBack"/>
      <w:bookmarkEnd w:id="0"/>
    </w:p>
    <w:p w:rsidR="009D1679" w:rsidRDefault="009D1679" w:rsidP="009D1679">
      <w:pPr>
        <w:pStyle w:val="1"/>
        <w:jc w:val="center"/>
        <w:rPr>
          <w:rtl/>
        </w:rPr>
      </w:pPr>
    </w:p>
    <w:p w:rsidR="009D1679" w:rsidRDefault="009D1679" w:rsidP="009D1679">
      <w:pPr>
        <w:rPr>
          <w:rtl/>
        </w:rPr>
      </w:pPr>
    </w:p>
    <w:p w:rsidR="009D1679" w:rsidRDefault="009D1679" w:rsidP="009D1679">
      <w:pPr>
        <w:jc w:val="right"/>
        <w:rPr>
          <w:b/>
          <w:bCs/>
          <w:rtl/>
        </w:rPr>
      </w:pPr>
    </w:p>
    <w:p w:rsidR="006851F7" w:rsidRDefault="006851F7" w:rsidP="006851F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rtl/>
          <w:lang w:bidi="ar-SA"/>
        </w:rPr>
      </w:pPr>
      <w:bookmarkStart w:id="1" w:name="About"/>
      <w:bookmarkEnd w:id="1"/>
      <w:r>
        <w:rPr>
          <w:rFonts w:cs="Arial" w:hint="cs"/>
          <w:b/>
          <w:bCs/>
          <w:u w:val="single"/>
          <w:rtl/>
          <w:lang w:bidi="ar-SA"/>
        </w:rPr>
        <w:t xml:space="preserve">إعلان في الصحف </w:t>
      </w:r>
      <w:r w:rsidR="009D1679">
        <w:rPr>
          <w:rFonts w:hint="cs"/>
          <w:b/>
          <w:bCs/>
          <w:u w:val="single"/>
          <w:rtl/>
        </w:rPr>
        <w:t xml:space="preserve"> </w:t>
      </w:r>
      <w:r w:rsidR="00672299">
        <w:rPr>
          <w:b/>
          <w:bCs/>
          <w:u w:val="single"/>
          <w:rtl/>
        </w:rPr>
        <w:t>–</w:t>
      </w:r>
      <w:r w:rsidR="009D1679">
        <w:rPr>
          <w:rFonts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مناقصة علنية رقم </w:t>
      </w:r>
      <w:r w:rsidR="00280B48">
        <w:rPr>
          <w:rFonts w:hint="cs"/>
          <w:b/>
          <w:bCs/>
          <w:u w:val="single"/>
          <w:rtl/>
        </w:rPr>
        <w:t>01/2016</w:t>
      </w:r>
      <w:r w:rsidR="009D1679">
        <w:rPr>
          <w:rFonts w:hint="cs"/>
          <w:b/>
          <w:bCs/>
          <w:u w:val="single"/>
          <w:rtl/>
        </w:rPr>
        <w:t xml:space="preserve">– </w:t>
      </w:r>
      <w:r w:rsidRPr="006851F7">
        <w:rPr>
          <w:rFonts w:cs="Arial" w:hint="cs"/>
          <w:b/>
          <w:bCs/>
          <w:rtl/>
          <w:lang w:bidi="ar-SA"/>
        </w:rPr>
        <w:t>لاختيار شركة لتقديم خدمات تصنيف وتشخيص مرشحين لبعث</w:t>
      </w:r>
      <w:r>
        <w:rPr>
          <w:rFonts w:cs="Arial" w:hint="cs"/>
          <w:b/>
          <w:bCs/>
          <w:rtl/>
          <w:lang w:bidi="ar-SA"/>
        </w:rPr>
        <w:t xml:space="preserve">ة دبلوماسية في ديوان رئيس الحكومة ، نتيف </w:t>
      </w:r>
    </w:p>
    <w:p w:rsidR="009D1679" w:rsidRDefault="009D1679" w:rsidP="009D1679">
      <w:pPr>
        <w:overflowPunct w:val="0"/>
        <w:autoSpaceDE w:val="0"/>
        <w:autoSpaceDN w:val="0"/>
        <w:adjustRightInd w:val="0"/>
        <w:ind w:right="708"/>
        <w:rPr>
          <w:b/>
          <w:bCs/>
          <w:szCs w:val="24"/>
        </w:rPr>
      </w:pPr>
    </w:p>
    <w:p w:rsidR="006851F7" w:rsidRDefault="006851F7" w:rsidP="006851F7">
      <w:pPr>
        <w:spacing w:line="300" w:lineRule="atLeast"/>
        <w:ind w:right="-630"/>
        <w:jc w:val="both"/>
        <w:rPr>
          <w:rFonts w:cs="Arial"/>
          <w:szCs w:val="24"/>
          <w:rtl/>
          <w:lang w:bidi="ar-SA"/>
        </w:rPr>
      </w:pPr>
      <w:bookmarkStart w:id="2" w:name="Start"/>
      <w:bookmarkEnd w:id="2"/>
      <w:r>
        <w:rPr>
          <w:rFonts w:cs="Arial" w:hint="cs"/>
          <w:szCs w:val="24"/>
          <w:rtl/>
          <w:lang w:bidi="ar-SA"/>
        </w:rPr>
        <w:t xml:space="preserve">ديوان رئيس الحكومة ، " نتيف" ( فيما يلي </w:t>
      </w:r>
      <w:r>
        <w:rPr>
          <w:rFonts w:cs="Arial"/>
          <w:szCs w:val="24"/>
          <w:rtl/>
          <w:lang w:bidi="ar-SA"/>
        </w:rPr>
        <w:t>–</w:t>
      </w:r>
      <w:r>
        <w:rPr>
          <w:rFonts w:cs="Arial" w:hint="cs"/>
          <w:szCs w:val="24"/>
          <w:rtl/>
          <w:lang w:bidi="ar-SA"/>
        </w:rPr>
        <w:t>" الديوان") ، ينشر بهذا مناقصة لاختيار شركة لتقديم خدمات تصنيف وتشخيص مرشحين لبعثة دبلوماسية في ديوان رئيس الحكومة، نتيف، والكل بموجب تعليمات وتوصيات الديوان، والكل حسب المفصل في مستندات المناقصة على ملاحقها</w:t>
      </w:r>
      <w:r w:rsidR="001C50C2"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( فيما يلي-" المناقصة").</w:t>
      </w:r>
    </w:p>
    <w:p w:rsidR="009D1679" w:rsidRDefault="009D1679" w:rsidP="009D1679">
      <w:pPr>
        <w:overflowPunct w:val="0"/>
        <w:autoSpaceDE w:val="0"/>
        <w:autoSpaceDN w:val="0"/>
        <w:adjustRightInd w:val="0"/>
        <w:ind w:right="708"/>
        <w:rPr>
          <w:b/>
          <w:bCs/>
          <w:szCs w:val="24"/>
          <w:rtl/>
        </w:rPr>
      </w:pPr>
    </w:p>
    <w:p w:rsidR="006851F7" w:rsidRPr="006851F7" w:rsidRDefault="006851F7" w:rsidP="001C50C2">
      <w:pPr>
        <w:overflowPunct w:val="0"/>
        <w:autoSpaceDE w:val="0"/>
        <w:autoSpaceDN w:val="0"/>
        <w:adjustRightInd w:val="0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</w:t>
      </w:r>
      <w:r w:rsidRPr="006851F7">
        <w:rPr>
          <w:rFonts w:cs="Arial" w:hint="cs"/>
          <w:b/>
          <w:bCs/>
          <w:szCs w:val="24"/>
          <w:u w:val="single"/>
          <w:rtl/>
        </w:rPr>
        <w:t xml:space="preserve">. </w:t>
      </w:r>
      <w:proofErr w:type="gramStart"/>
      <w:r w:rsidRPr="006851F7">
        <w:rPr>
          <w:rFonts w:cs="Arial" w:hint="cs"/>
          <w:b/>
          <w:bCs/>
          <w:szCs w:val="24"/>
          <w:u w:val="single"/>
          <w:rtl/>
          <w:lang w:bidi="ar-SA"/>
        </w:rPr>
        <w:t>شروط</w:t>
      </w:r>
      <w:proofErr w:type="gramEnd"/>
      <w:r w:rsidRPr="006851F7">
        <w:rPr>
          <w:rFonts w:cs="Arial" w:hint="cs"/>
          <w:b/>
          <w:bCs/>
          <w:szCs w:val="24"/>
          <w:u w:val="single"/>
          <w:rtl/>
          <w:lang w:bidi="ar-SA"/>
        </w:rPr>
        <w:t xml:space="preserve"> تقديم العروض: </w:t>
      </w:r>
    </w:p>
    <w:p w:rsidR="009D1679" w:rsidRDefault="009D1679" w:rsidP="009D1679">
      <w:pPr>
        <w:overflowPunct w:val="0"/>
        <w:autoSpaceDE w:val="0"/>
        <w:autoSpaceDN w:val="0"/>
        <w:adjustRightInd w:val="0"/>
        <w:ind w:left="360" w:right="708"/>
        <w:rPr>
          <w:b/>
          <w:bCs/>
          <w:szCs w:val="24"/>
          <w:rtl/>
        </w:rPr>
      </w:pPr>
    </w:p>
    <w:p w:rsidR="006851F7" w:rsidRPr="006851F7" w:rsidRDefault="006851F7" w:rsidP="004905F9">
      <w:pPr>
        <w:numPr>
          <w:ilvl w:val="0"/>
          <w:numId w:val="1"/>
        </w:numPr>
        <w:spacing w:before="100" w:beforeAutospacing="1" w:after="100" w:afterAutospacing="1"/>
        <w:ind w:left="714" w:hanging="357"/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>تقديم</w:t>
      </w:r>
      <w:proofErr w:type="gramEnd"/>
      <w:r>
        <w:rPr>
          <w:rFonts w:cs="Arial" w:hint="cs"/>
          <w:szCs w:val="24"/>
          <w:rtl/>
          <w:lang w:bidi="ar-SA"/>
        </w:rPr>
        <w:t xml:space="preserve"> تصريح لمقدم العرض حول كونه صاحب معرفة، تجربة ووسائل ملائمة لتنفيذ الخدمات كما هي مفصلة في مستندات المناقصة على ملاحقها.</w:t>
      </w:r>
    </w:p>
    <w:p w:rsidR="006851F7" w:rsidRPr="006851F7" w:rsidRDefault="006851F7" w:rsidP="006851F7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كفالة بنكية</w:t>
      </w:r>
      <w:r w:rsidR="009D1679">
        <w:rPr>
          <w:rFonts w:hint="cs"/>
          <w:b/>
          <w:bCs/>
          <w:szCs w:val="24"/>
          <w:rtl/>
        </w:rPr>
        <w:t xml:space="preserve"> / </w:t>
      </w:r>
      <w:r>
        <w:rPr>
          <w:rFonts w:cs="Arial" w:hint="cs"/>
          <w:b/>
          <w:bCs/>
          <w:szCs w:val="24"/>
          <w:rtl/>
          <w:lang w:bidi="ar-SA"/>
        </w:rPr>
        <w:t xml:space="preserve">كفالة شركة تأمين، </w:t>
      </w:r>
      <w:r>
        <w:rPr>
          <w:rFonts w:cs="Arial" w:hint="cs"/>
          <w:szCs w:val="24"/>
          <w:rtl/>
          <w:lang w:bidi="ar-SA"/>
        </w:rPr>
        <w:t>بقيمة</w:t>
      </w:r>
      <w:r w:rsidR="009D1679">
        <w:rPr>
          <w:rFonts w:hint="cs"/>
          <w:szCs w:val="24"/>
          <w:rtl/>
        </w:rPr>
        <w:t xml:space="preserve"> </w:t>
      </w:r>
      <w:r w:rsidR="00280B48">
        <w:rPr>
          <w:rFonts w:hint="cs"/>
          <w:szCs w:val="24"/>
          <w:rtl/>
        </w:rPr>
        <w:t xml:space="preserve">5.500 </w:t>
      </w:r>
      <w:r>
        <w:rPr>
          <w:rFonts w:cs="Arial" w:hint="cs"/>
          <w:szCs w:val="24"/>
          <w:rtl/>
          <w:lang w:bidi="ar-SA"/>
        </w:rPr>
        <w:t xml:space="preserve">ش.ج ، سارية المفعول لغاية يوم </w:t>
      </w:r>
      <w:r w:rsidR="00280B48">
        <w:rPr>
          <w:rFonts w:hint="cs"/>
          <w:szCs w:val="24"/>
          <w:rtl/>
        </w:rPr>
        <w:t>12.09.2016</w:t>
      </w:r>
      <w:r>
        <w:rPr>
          <w:rFonts w:cs="Arial" w:hint="cs"/>
          <w:szCs w:val="24"/>
          <w:rtl/>
          <w:lang w:bidi="ar-SA"/>
        </w:rPr>
        <w:t>، بالنص الموجود في مستندات المناقصة .</w:t>
      </w:r>
    </w:p>
    <w:p w:rsidR="006851F7" w:rsidRPr="006851F7" w:rsidRDefault="006851F7" w:rsidP="004905F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الاشتراك في مؤتمر </w:t>
      </w:r>
      <w:proofErr w:type="gramStart"/>
      <w:r>
        <w:rPr>
          <w:rFonts w:cs="Arial" w:hint="cs"/>
          <w:szCs w:val="24"/>
          <w:rtl/>
          <w:lang w:bidi="ar-SA"/>
        </w:rPr>
        <w:t>مقدمي</w:t>
      </w:r>
      <w:proofErr w:type="gramEnd"/>
      <w:r>
        <w:rPr>
          <w:rFonts w:cs="Arial" w:hint="cs"/>
          <w:szCs w:val="24"/>
          <w:rtl/>
          <w:lang w:bidi="ar-SA"/>
        </w:rPr>
        <w:t xml:space="preserve"> العروض </w:t>
      </w:r>
      <w:r>
        <w:rPr>
          <w:rFonts w:cs="Arial"/>
          <w:szCs w:val="24"/>
          <w:rtl/>
          <w:lang w:bidi="ar-SA"/>
        </w:rPr>
        <w:t>–</w:t>
      </w:r>
      <w:r>
        <w:rPr>
          <w:rFonts w:cs="Arial" w:hint="cs"/>
          <w:szCs w:val="24"/>
          <w:rtl/>
          <w:lang w:bidi="ar-SA"/>
        </w:rPr>
        <w:t xml:space="preserve"> الذي يعقد يوم الأحد الموافق </w:t>
      </w:r>
      <w:r w:rsidR="00280B48">
        <w:rPr>
          <w:rFonts w:hint="cs"/>
          <w:szCs w:val="24"/>
          <w:rtl/>
        </w:rPr>
        <w:t>19.06.2016</w:t>
      </w:r>
      <w:r>
        <w:rPr>
          <w:rFonts w:cs="Arial" w:hint="cs"/>
          <w:szCs w:val="24"/>
          <w:rtl/>
          <w:lang w:bidi="ar-SA"/>
        </w:rPr>
        <w:t xml:space="preserve">، الساعة </w:t>
      </w:r>
      <w:r w:rsidR="009D1679">
        <w:rPr>
          <w:rFonts w:hint="cs"/>
          <w:szCs w:val="24"/>
          <w:rtl/>
        </w:rPr>
        <w:t xml:space="preserve"> 12:00</w:t>
      </w:r>
      <w:r>
        <w:rPr>
          <w:rFonts w:cs="Arial" w:hint="cs"/>
          <w:szCs w:val="24"/>
          <w:rtl/>
          <w:lang w:bidi="ar-SA"/>
        </w:rPr>
        <w:t xml:space="preserve">، ديوان رئيس الحكومة سيقيم مؤتمر مقدمي عروض لتقديم توضيحات وأجوبة على أسئلة مضمون المناقصة وشروطها. يعقد المؤتمر في شارع </w:t>
      </w:r>
      <w:proofErr w:type="spellStart"/>
      <w:r>
        <w:rPr>
          <w:rFonts w:cs="Arial" w:hint="cs"/>
          <w:szCs w:val="24"/>
          <w:rtl/>
          <w:lang w:bidi="ar-SA"/>
        </w:rPr>
        <w:t>يرمياهو</w:t>
      </w:r>
      <w:proofErr w:type="spellEnd"/>
      <w:r>
        <w:rPr>
          <w:rFonts w:cs="Arial" w:hint="cs"/>
          <w:szCs w:val="24"/>
          <w:rtl/>
          <w:lang w:bidi="ar-SA"/>
        </w:rPr>
        <w:t xml:space="preserve"> 37، المبنى "أ " ، القدس ، في غرفة الجلسات في الديوان. في المؤتمر تقدم توضيحات حول ماهية الخدمات المطلوبة وتعطى الإمكانية لطرح أسئلة والحصول على توضيحات. الاشتراك بالمؤتمر يعتبر </w:t>
      </w:r>
      <w:proofErr w:type="gramStart"/>
      <w:r>
        <w:rPr>
          <w:rFonts w:cs="Arial" w:hint="cs"/>
          <w:szCs w:val="24"/>
          <w:rtl/>
          <w:lang w:bidi="ar-SA"/>
        </w:rPr>
        <w:t>شرط</w:t>
      </w:r>
      <w:proofErr w:type="gramEnd"/>
      <w:r>
        <w:rPr>
          <w:rFonts w:cs="Arial" w:hint="cs"/>
          <w:szCs w:val="24"/>
          <w:rtl/>
          <w:lang w:bidi="ar-SA"/>
        </w:rPr>
        <w:t xml:space="preserve"> إجباري للاشتراك بالمناقصة. </w:t>
      </w:r>
      <w:proofErr w:type="gramStart"/>
      <w:r>
        <w:rPr>
          <w:rFonts w:cs="Arial" w:hint="cs"/>
          <w:szCs w:val="24"/>
          <w:rtl/>
          <w:lang w:bidi="ar-SA"/>
        </w:rPr>
        <w:t>مقدم</w:t>
      </w:r>
      <w:proofErr w:type="gramEnd"/>
      <w:r>
        <w:rPr>
          <w:rFonts w:cs="Arial" w:hint="cs"/>
          <w:szCs w:val="24"/>
          <w:rtl/>
          <w:lang w:bidi="ar-SA"/>
        </w:rPr>
        <w:t xml:space="preserve"> عرض الذي لا يشترك في المؤتمر لن يستطيع تقديم عرض</w:t>
      </w:r>
      <w:r w:rsidR="004905F9">
        <w:rPr>
          <w:rFonts w:cs="Arial" w:hint="cs"/>
          <w:szCs w:val="24"/>
          <w:rtl/>
          <w:lang w:bidi="ar-LB"/>
        </w:rPr>
        <w:t>ه للمناقصة</w:t>
      </w:r>
      <w:r>
        <w:rPr>
          <w:rFonts w:cs="Arial" w:hint="cs"/>
          <w:szCs w:val="24"/>
          <w:rtl/>
          <w:lang w:bidi="ar-SA"/>
        </w:rPr>
        <w:t>.</w:t>
      </w:r>
    </w:p>
    <w:p w:rsidR="002F0221" w:rsidRPr="002F0221" w:rsidRDefault="006851F7" w:rsidP="002F0221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يجب على مقدم العرض </w:t>
      </w:r>
      <w:r w:rsidR="002F0221">
        <w:rPr>
          <w:rFonts w:cs="Arial" w:hint="cs"/>
          <w:szCs w:val="24"/>
          <w:rtl/>
          <w:lang w:bidi="ar-SA"/>
        </w:rPr>
        <w:t>عرض</w:t>
      </w:r>
      <w:r>
        <w:rPr>
          <w:rFonts w:cs="Arial" w:hint="cs"/>
          <w:szCs w:val="24"/>
          <w:rtl/>
          <w:lang w:bidi="ar-SA"/>
        </w:rPr>
        <w:t xml:space="preserve"> ، </w:t>
      </w:r>
      <w:r w:rsidR="002F0221">
        <w:rPr>
          <w:rFonts w:cs="Arial" w:hint="cs"/>
          <w:szCs w:val="24"/>
          <w:rtl/>
          <w:lang w:bidi="ar-SA"/>
        </w:rPr>
        <w:t>عند تقديم عرضه، مسؤول مشروع من قبله وطاقم عمال .</w:t>
      </w:r>
    </w:p>
    <w:p w:rsidR="002F0221" w:rsidRPr="002F0221" w:rsidRDefault="002F0221" w:rsidP="002F0221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تصريح ساري المفعول بموجب قانون صفقات الهيئات العمومية ( الالتزام بإدارة حسابات  ودفع مستحقات الضرائب، الحد الأدنى للأجور وتشغيل عمال أجانب) ، للعام </w:t>
      </w:r>
      <w:r>
        <w:rPr>
          <w:szCs w:val="24"/>
          <w:rtl/>
        </w:rPr>
        <w:t>–</w:t>
      </w:r>
      <w:r w:rsidR="009D1679">
        <w:rPr>
          <w:rFonts w:hint="cs"/>
          <w:szCs w:val="24"/>
          <w:rtl/>
        </w:rPr>
        <w:t xml:space="preserve"> 1976</w:t>
      </w:r>
      <w:r>
        <w:rPr>
          <w:rFonts w:cs="Arial" w:hint="cs"/>
          <w:szCs w:val="24"/>
          <w:rtl/>
          <w:lang w:bidi="ar-SA"/>
        </w:rPr>
        <w:t>، يثبت أن مقدم العرض يدير حسابات وسجلات ويقدم تقارير لسلطات الضريبة حسب القانون.</w:t>
      </w:r>
    </w:p>
    <w:p w:rsidR="002F0221" w:rsidRPr="002F0221" w:rsidRDefault="002F0221" w:rsidP="009D167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>الاتفاقية</w:t>
      </w:r>
      <w:proofErr w:type="gramEnd"/>
      <w:r>
        <w:rPr>
          <w:rFonts w:cs="Arial" w:hint="cs"/>
          <w:szCs w:val="24"/>
          <w:rtl/>
          <w:lang w:bidi="ar-SA"/>
        </w:rPr>
        <w:t xml:space="preserve"> على ملاحقها وهي موقعة بالأحرف الأولى من قبل مخولي التوقيع لمقدم العرض بإرفاق الختم على كل صفحة من الصفحات.</w:t>
      </w:r>
    </w:p>
    <w:p w:rsidR="002F0221" w:rsidRPr="002F0221" w:rsidRDefault="002F0221" w:rsidP="004905F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عرض تصريح مقدم العرض وأصحاب السيطرة فيه أن مقدم العرض دفع بشكل ثابت في السنة الأخيرة لكافة عماله الواجب حسب قوانين العمل ، </w:t>
      </w:r>
      <w:r w:rsidR="004905F9">
        <w:rPr>
          <w:rFonts w:cs="Arial" w:hint="cs"/>
          <w:szCs w:val="24"/>
          <w:rtl/>
          <w:lang w:bidi="ar-SA"/>
        </w:rPr>
        <w:t>أوامر</w:t>
      </w:r>
      <w:r>
        <w:rPr>
          <w:rFonts w:cs="Arial" w:hint="cs"/>
          <w:szCs w:val="24"/>
          <w:rtl/>
          <w:lang w:bidi="ar-SA"/>
        </w:rPr>
        <w:t xml:space="preserve"> التوسيع، الاتفاقيات الجماعية والتصاريح التي تنطبق عليه، في حالة انطبقت عليه، وفي كل الأحوال لا يقل عن الحد الأدنى للأجور في قانون الدفعات الاجتماعية كما هو مطلوب .</w:t>
      </w:r>
    </w:p>
    <w:p w:rsidR="009D1679" w:rsidRDefault="002F0221" w:rsidP="002F0221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عرض نص شركة/ شراكة </w:t>
      </w:r>
      <w:proofErr w:type="spellStart"/>
      <w:r>
        <w:rPr>
          <w:rFonts w:cs="Arial" w:hint="cs"/>
          <w:szCs w:val="24"/>
          <w:rtl/>
          <w:lang w:bidi="ar-SA"/>
        </w:rPr>
        <w:t>محتلن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مسجل الاتحادات بعدم وجود ديون رسوم سنوية لغاية سنة </w:t>
      </w:r>
      <w:r w:rsidR="00280B48">
        <w:rPr>
          <w:rFonts w:hint="cs"/>
          <w:szCs w:val="24"/>
          <w:rtl/>
        </w:rPr>
        <w:t>2015</w:t>
      </w:r>
      <w:r w:rsidR="009D1679">
        <w:rPr>
          <w:rFonts w:hint="cs"/>
          <w:szCs w:val="24"/>
          <w:rtl/>
        </w:rPr>
        <w:t>.</w:t>
      </w:r>
    </w:p>
    <w:p w:rsidR="002F0221" w:rsidRPr="002F0221" w:rsidRDefault="002F0221" w:rsidP="004905F9">
      <w:pPr>
        <w:numPr>
          <w:ilvl w:val="0"/>
          <w:numId w:val="1"/>
        </w:numPr>
        <w:overflowPunct w:val="0"/>
        <w:autoSpaceDE w:val="0"/>
        <w:autoSpaceDN w:val="0"/>
        <w:adjustRightInd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يجب على مقدم العرض تقديم تصريح </w:t>
      </w:r>
      <w:proofErr w:type="gramStart"/>
      <w:r>
        <w:rPr>
          <w:rFonts w:cs="Arial" w:hint="cs"/>
          <w:szCs w:val="24"/>
          <w:rtl/>
          <w:lang w:bidi="ar-SA"/>
        </w:rPr>
        <w:t>والالتزام</w:t>
      </w:r>
      <w:proofErr w:type="gramEnd"/>
      <w:r>
        <w:rPr>
          <w:rFonts w:cs="Arial" w:hint="cs"/>
          <w:szCs w:val="24"/>
          <w:rtl/>
          <w:lang w:bidi="ar-SA"/>
        </w:rPr>
        <w:t xml:space="preserve"> بأنه غير موجود بتناقض مصالح بين الخدمات التي يزودها اليوم </w:t>
      </w:r>
      <w:proofErr w:type="gramStart"/>
      <w:r>
        <w:rPr>
          <w:rFonts w:cs="Arial" w:hint="cs"/>
          <w:szCs w:val="24"/>
          <w:rtl/>
          <w:lang w:bidi="ar-SA"/>
        </w:rPr>
        <w:t>وبين</w:t>
      </w:r>
      <w:proofErr w:type="gramEnd"/>
      <w:r>
        <w:rPr>
          <w:rFonts w:cs="Arial" w:hint="cs"/>
          <w:szCs w:val="24"/>
          <w:rtl/>
          <w:lang w:bidi="ar-SA"/>
        </w:rPr>
        <w:t xml:space="preserve"> الخدمات المطلوبة في نطاق هذه المناقصة.</w:t>
      </w:r>
    </w:p>
    <w:p w:rsidR="009D1679" w:rsidRDefault="009D1679" w:rsidP="009D1679">
      <w:pPr>
        <w:ind w:left="360"/>
        <w:jc w:val="both"/>
        <w:rPr>
          <w:szCs w:val="24"/>
          <w:rtl/>
        </w:rPr>
      </w:pPr>
    </w:p>
    <w:p w:rsidR="002F0221" w:rsidRDefault="002F0221" w:rsidP="009D1679">
      <w:pPr>
        <w:jc w:val="both"/>
        <w:rPr>
          <w:rFonts w:cs="Arial"/>
          <w:b/>
          <w:bCs/>
          <w:szCs w:val="24"/>
          <w:rtl/>
          <w:lang w:eastAsia="en-US" w:bidi="ar-SA"/>
        </w:rPr>
      </w:pPr>
      <w:r>
        <w:rPr>
          <w:rFonts w:cs="Arial" w:hint="cs"/>
          <w:b/>
          <w:bCs/>
          <w:szCs w:val="24"/>
          <w:rtl/>
          <w:lang w:eastAsia="en-US" w:bidi="ar-SA"/>
        </w:rPr>
        <w:t xml:space="preserve">والكل بموجب المذكور في مستندات المناقصة والملاحق </w:t>
      </w:r>
      <w:proofErr w:type="gramStart"/>
      <w:r>
        <w:rPr>
          <w:rFonts w:cs="Arial" w:hint="cs"/>
          <w:b/>
          <w:bCs/>
          <w:szCs w:val="24"/>
          <w:rtl/>
          <w:lang w:eastAsia="en-US" w:bidi="ar-SA"/>
        </w:rPr>
        <w:t>الموجودة</w:t>
      </w:r>
      <w:proofErr w:type="gramEnd"/>
      <w:r>
        <w:rPr>
          <w:rFonts w:cs="Arial" w:hint="cs"/>
          <w:b/>
          <w:bCs/>
          <w:szCs w:val="24"/>
          <w:rtl/>
          <w:lang w:eastAsia="en-US" w:bidi="ar-SA"/>
        </w:rPr>
        <w:t xml:space="preserve"> هناك.</w:t>
      </w:r>
    </w:p>
    <w:p w:rsidR="009D1679" w:rsidRDefault="009D1679" w:rsidP="009D1679">
      <w:pPr>
        <w:jc w:val="both"/>
        <w:rPr>
          <w:b/>
          <w:bCs/>
          <w:szCs w:val="24"/>
          <w:rtl/>
          <w:lang w:eastAsia="en-US"/>
        </w:rPr>
      </w:pPr>
    </w:p>
    <w:p w:rsidR="002F0221" w:rsidRDefault="002F0221" w:rsidP="009D1679">
      <w:pPr>
        <w:jc w:val="both"/>
        <w:rPr>
          <w:rFonts w:cs="Arial"/>
          <w:b/>
          <w:bCs/>
          <w:szCs w:val="24"/>
          <w:rtl/>
          <w:lang w:eastAsia="en-US" w:bidi="ar-SA"/>
        </w:rPr>
      </w:pPr>
      <w:r>
        <w:rPr>
          <w:rFonts w:cs="Arial" w:hint="cs"/>
          <w:b/>
          <w:bCs/>
          <w:szCs w:val="24"/>
          <w:rtl/>
          <w:lang w:eastAsia="en-US" w:bidi="ar-SA"/>
        </w:rPr>
        <w:t>عدم استيفاء الطلبات المفصلة في شروط الحد الأدنى يؤدي لإلغاء العرض كلياً.</w:t>
      </w:r>
    </w:p>
    <w:p w:rsidR="009D1679" w:rsidRDefault="009D1679" w:rsidP="009D1679">
      <w:pPr>
        <w:overflowPunct w:val="0"/>
        <w:autoSpaceDE w:val="0"/>
        <w:autoSpaceDN w:val="0"/>
        <w:adjustRightInd w:val="0"/>
        <w:ind w:right="708"/>
        <w:rPr>
          <w:b/>
          <w:bCs/>
          <w:szCs w:val="24"/>
          <w:rtl/>
        </w:rPr>
      </w:pPr>
    </w:p>
    <w:p w:rsidR="009D1679" w:rsidRPr="002F0221" w:rsidRDefault="002F0221" w:rsidP="002F0221">
      <w:pPr>
        <w:overflowPunct w:val="0"/>
        <w:autoSpaceDE w:val="0"/>
        <w:autoSpaceDN w:val="0"/>
        <w:adjustRightInd w:val="0"/>
        <w:rPr>
          <w:rFonts w:cs="Arial"/>
          <w:szCs w:val="24"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ب</w:t>
      </w:r>
      <w:r w:rsidR="009D1679">
        <w:rPr>
          <w:rFonts w:hint="cs"/>
          <w:b/>
          <w:bCs/>
          <w:szCs w:val="24"/>
          <w:u w:val="single"/>
          <w:rtl/>
        </w:rPr>
        <w:t xml:space="preserve">. </w:t>
      </w: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عام </w:t>
      </w:r>
    </w:p>
    <w:p w:rsidR="009D1679" w:rsidRDefault="002F0221" w:rsidP="003D10E7">
      <w:pPr>
        <w:numPr>
          <w:ilvl w:val="0"/>
          <w:numId w:val="2"/>
        </w:numPr>
        <w:tabs>
          <w:tab w:val="num" w:pos="1429"/>
        </w:tabs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يجب على مقدم العرض الذي يستوفي تعريف " مصلحة بسيطرة </w:t>
      </w:r>
      <w:r w:rsidR="003D10E7">
        <w:rPr>
          <w:rFonts w:cs="Arial" w:hint="cs"/>
          <w:szCs w:val="24"/>
          <w:rtl/>
          <w:lang w:bidi="ar-SA"/>
        </w:rPr>
        <w:t>امرأة</w:t>
      </w:r>
      <w:r>
        <w:rPr>
          <w:rFonts w:cs="Arial" w:hint="cs"/>
          <w:szCs w:val="24"/>
          <w:rtl/>
          <w:lang w:bidi="ar-SA"/>
        </w:rPr>
        <w:t xml:space="preserve">" تقديم تصريح وتصريح مشفوع بالقسم بموجبه المصلحة هي بسيطرة امرأة والكل بموجب قانون واجب </w:t>
      </w:r>
      <w:proofErr w:type="gramStart"/>
      <w:r>
        <w:rPr>
          <w:rFonts w:cs="Arial" w:hint="cs"/>
          <w:szCs w:val="24"/>
          <w:rtl/>
          <w:lang w:bidi="ar-SA"/>
        </w:rPr>
        <w:t>المناقصات ،</w:t>
      </w:r>
      <w:proofErr w:type="gramEnd"/>
      <w:r>
        <w:rPr>
          <w:rFonts w:cs="Arial" w:hint="cs"/>
          <w:szCs w:val="24"/>
          <w:rtl/>
          <w:lang w:bidi="ar-SA"/>
        </w:rPr>
        <w:t xml:space="preserve"> للعام</w:t>
      </w:r>
      <w:r w:rsidR="009D1679">
        <w:rPr>
          <w:rFonts w:hint="cs"/>
          <w:szCs w:val="24"/>
          <w:rtl/>
        </w:rPr>
        <w:t>- 1992.</w:t>
      </w:r>
    </w:p>
    <w:p w:rsidR="002F0221" w:rsidRPr="002F0221" w:rsidRDefault="002F0221" w:rsidP="002F0221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يسجل على العرض عنوان </w:t>
      </w:r>
      <w:proofErr w:type="spellStart"/>
      <w:r>
        <w:rPr>
          <w:rFonts w:cs="Arial" w:hint="cs"/>
          <w:szCs w:val="24"/>
          <w:rtl/>
          <w:lang w:bidi="ar-SA"/>
        </w:rPr>
        <w:t>محتلن</w:t>
      </w:r>
      <w:proofErr w:type="spellEnd"/>
      <w:r>
        <w:rPr>
          <w:rFonts w:cs="Arial" w:hint="cs"/>
          <w:szCs w:val="24"/>
          <w:rtl/>
          <w:lang w:bidi="ar-SA"/>
        </w:rPr>
        <w:t xml:space="preserve"> ، كامل وواضح، وأيضاً أرقام الهاتف والفاكس لمقدم العرض .</w:t>
      </w:r>
    </w:p>
    <w:p w:rsidR="009D1679" w:rsidRDefault="00380FA5" w:rsidP="004C64CD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يمكن الحصول على مستندات المناقصة بواسطة التوجه للسيد </w:t>
      </w:r>
      <w:proofErr w:type="spellStart"/>
      <w:r>
        <w:rPr>
          <w:rFonts w:cs="Arial" w:hint="cs"/>
          <w:szCs w:val="24"/>
          <w:rtl/>
          <w:lang w:bidi="ar-SA"/>
        </w:rPr>
        <w:t>يحزقيل</w:t>
      </w:r>
      <w:proofErr w:type="spellEnd"/>
      <w:r>
        <w:rPr>
          <w:rFonts w:cs="Arial" w:hint="cs"/>
          <w:szCs w:val="24"/>
          <w:rtl/>
          <w:lang w:bidi="ar-SA"/>
        </w:rPr>
        <w:t xml:space="preserve"> دافيد عبر البريد الالكتروني  </w:t>
      </w:r>
      <w:hyperlink r:id="rId6" w:history="1">
        <w:r w:rsidR="0097632B" w:rsidRPr="004848FE">
          <w:rPr>
            <w:rStyle w:val="Hyperlink"/>
            <w:szCs w:val="24"/>
          </w:rPr>
          <w:t>yechezkeld@nativ.gov.il</w:t>
        </w:r>
      </w:hyperlink>
      <w:r w:rsidR="009D1679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أو في موقع انترنت </w:t>
      </w:r>
      <w:proofErr w:type="spellStart"/>
      <w:r>
        <w:rPr>
          <w:rFonts w:cs="Arial" w:hint="cs"/>
          <w:szCs w:val="24"/>
          <w:rtl/>
          <w:lang w:bidi="ar-SA"/>
        </w:rPr>
        <w:t>ال</w:t>
      </w:r>
      <w:r w:rsidR="003D10E7">
        <w:rPr>
          <w:rFonts w:cs="Arial" w:hint="cs"/>
          <w:szCs w:val="24"/>
          <w:rtl/>
          <w:lang w:bidi="ar-SA"/>
        </w:rPr>
        <w:t>لب</w:t>
      </w:r>
      <w:r>
        <w:rPr>
          <w:rFonts w:cs="Arial" w:hint="cs"/>
          <w:szCs w:val="24"/>
          <w:rtl/>
          <w:lang w:bidi="ar-SA"/>
        </w:rPr>
        <w:t>ام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hyperlink r:id="rId7" w:history="1">
        <w:r w:rsidR="004C64CD" w:rsidRPr="004E0A98">
          <w:rPr>
            <w:rStyle w:val="Hyperlink"/>
            <w:szCs w:val="24"/>
          </w:rPr>
          <w:t>https://jobiz.gov.il</w:t>
        </w:r>
      </w:hyperlink>
    </w:p>
    <w:p w:rsidR="004C64CD" w:rsidRDefault="004C64CD" w:rsidP="004C64CD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</w:p>
    <w:p w:rsidR="00380FA5" w:rsidRPr="00380FA5" w:rsidRDefault="00380FA5" w:rsidP="009D1679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يقدم العرض بالأصل + ثلاث </w:t>
      </w:r>
      <w:proofErr w:type="gramStart"/>
      <w:r>
        <w:rPr>
          <w:rFonts w:cs="Arial" w:hint="cs"/>
          <w:szCs w:val="24"/>
          <w:rtl/>
          <w:lang w:bidi="ar-SA"/>
        </w:rPr>
        <w:t>نسخ</w:t>
      </w:r>
      <w:proofErr w:type="gramEnd"/>
      <w:r>
        <w:rPr>
          <w:rFonts w:cs="Arial" w:hint="cs"/>
          <w:szCs w:val="24"/>
          <w:rtl/>
          <w:lang w:bidi="ar-SA"/>
        </w:rPr>
        <w:t xml:space="preserve"> ترفق إليها المستندات المطلوبة. يجب إدخال مواد المناقصة لداخل مغلف مغلق ، يسجل عليه رقم المناقصة . ممنوع تسجيل اسم مقدم العرض على المغلف .</w:t>
      </w:r>
    </w:p>
    <w:p w:rsidR="00380FA5" w:rsidRPr="00380FA5" w:rsidRDefault="00380FA5" w:rsidP="003D10E7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يجب إدخال المغلف لصندوق المناقصات، الموجود في ديوان رئيس الحكومة، شارع </w:t>
      </w:r>
      <w:proofErr w:type="spellStart"/>
      <w:r>
        <w:rPr>
          <w:rFonts w:cs="Arial" w:hint="cs"/>
          <w:szCs w:val="24"/>
          <w:rtl/>
          <w:lang w:bidi="ar-SA"/>
        </w:rPr>
        <w:t>يرمياهو</w:t>
      </w:r>
      <w:proofErr w:type="spellEnd"/>
      <w:r>
        <w:rPr>
          <w:rFonts w:cs="Arial" w:hint="cs"/>
          <w:szCs w:val="24"/>
          <w:rtl/>
          <w:lang w:bidi="ar-SA"/>
        </w:rPr>
        <w:t xml:space="preserve"> 37، المبنى "أ" ، القدس حتى موعد أقصاه يوم </w:t>
      </w:r>
      <w:r w:rsidR="0097632B">
        <w:rPr>
          <w:rFonts w:hint="cs"/>
          <w:szCs w:val="24"/>
          <w:rtl/>
        </w:rPr>
        <w:t>12.07.2016</w:t>
      </w:r>
      <w:r w:rsidR="009D1679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الساعة</w:t>
      </w:r>
      <w:r w:rsidR="009D1679">
        <w:rPr>
          <w:rFonts w:hint="cs"/>
          <w:szCs w:val="24"/>
          <w:rtl/>
        </w:rPr>
        <w:t xml:space="preserve"> 12:00. </w:t>
      </w:r>
      <w:r>
        <w:rPr>
          <w:rFonts w:cs="Arial" w:hint="cs"/>
          <w:szCs w:val="24"/>
          <w:rtl/>
          <w:lang w:bidi="ar-SA"/>
        </w:rPr>
        <w:t xml:space="preserve">إذا قرر مقدم العرض إرسال المغلف بواسطة </w:t>
      </w:r>
      <w:proofErr w:type="gramStart"/>
      <w:r>
        <w:rPr>
          <w:rFonts w:cs="Arial" w:hint="cs"/>
          <w:szCs w:val="24"/>
          <w:rtl/>
          <w:lang w:bidi="ar-SA"/>
        </w:rPr>
        <w:t>البريد ،</w:t>
      </w:r>
      <w:proofErr w:type="gramEnd"/>
      <w:r>
        <w:rPr>
          <w:rFonts w:cs="Arial" w:hint="cs"/>
          <w:szCs w:val="24"/>
          <w:rtl/>
          <w:lang w:bidi="ar-SA"/>
        </w:rPr>
        <w:t xml:space="preserve"> يجب عليه </w:t>
      </w:r>
      <w:r w:rsidR="003D10E7">
        <w:rPr>
          <w:rFonts w:cs="Arial" w:hint="cs"/>
          <w:szCs w:val="24"/>
          <w:rtl/>
          <w:lang w:bidi="ar-SA"/>
        </w:rPr>
        <w:t>إدخاله</w:t>
      </w:r>
      <w:r>
        <w:rPr>
          <w:rFonts w:cs="Arial" w:hint="cs"/>
          <w:szCs w:val="24"/>
          <w:rtl/>
          <w:lang w:bidi="ar-SA"/>
        </w:rPr>
        <w:t xml:space="preserve"> </w:t>
      </w:r>
      <w:r w:rsidR="003D10E7">
        <w:rPr>
          <w:rFonts w:cs="Arial" w:hint="cs"/>
          <w:szCs w:val="24"/>
          <w:rtl/>
          <w:lang w:bidi="ar-SA"/>
        </w:rPr>
        <w:t>ل</w:t>
      </w:r>
      <w:r>
        <w:rPr>
          <w:rFonts w:cs="Arial" w:hint="cs"/>
          <w:szCs w:val="24"/>
          <w:rtl/>
          <w:lang w:bidi="ar-SA"/>
        </w:rPr>
        <w:t xml:space="preserve">مغلف ثاني والتسجيل عليه " الرجاء إدخال المغلف لصندوق المناقصات". يجب على مقدم العرض أن يكون واعياً لحقيقة أن ديوان رئيس الحكومة غير مسؤول عن إدخال العرض لصندوق المناقصات. </w:t>
      </w:r>
      <w:proofErr w:type="gramStart"/>
      <w:r>
        <w:rPr>
          <w:rFonts w:cs="Arial" w:hint="cs"/>
          <w:szCs w:val="24"/>
          <w:rtl/>
          <w:lang w:bidi="ar-SA"/>
        </w:rPr>
        <w:t>العرض</w:t>
      </w:r>
      <w:proofErr w:type="gramEnd"/>
      <w:r>
        <w:rPr>
          <w:rFonts w:cs="Arial" w:hint="cs"/>
          <w:szCs w:val="24"/>
          <w:rtl/>
          <w:lang w:bidi="ar-SA"/>
        </w:rPr>
        <w:t xml:space="preserve"> الذي يصل قبل التاريخ المذكور، ولكن لسبب أياً كان لم يدخل لصندوق المناقصات، يلغى كأنه عرض لم يصل بالموعد.</w:t>
      </w:r>
    </w:p>
    <w:p w:rsidR="00380FA5" w:rsidRPr="00380FA5" w:rsidRDefault="00380FA5" w:rsidP="0097632B">
      <w:pPr>
        <w:numPr>
          <w:ilvl w:val="0"/>
          <w:numId w:val="2"/>
        </w:numPr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توقع الاتفاقية مع الفائز بالمناقصة لمدة 24 شهراً. تحفظ الإمكانية لديوان رئيس الحكومة بتمديد الاتفاقية لفترات إضافية لغاية 4 سنوات بالمجموع </w:t>
      </w:r>
      <w:proofErr w:type="gramStart"/>
      <w:r>
        <w:rPr>
          <w:rFonts w:cs="Arial" w:hint="cs"/>
          <w:szCs w:val="24"/>
          <w:rtl/>
          <w:lang w:bidi="ar-SA"/>
        </w:rPr>
        <w:t>الكلي .</w:t>
      </w:r>
      <w:proofErr w:type="gramEnd"/>
      <w:r>
        <w:rPr>
          <w:rFonts w:cs="Arial" w:hint="cs"/>
          <w:szCs w:val="24"/>
          <w:rtl/>
          <w:lang w:bidi="ar-SA"/>
        </w:rPr>
        <w:t xml:space="preserve"> ستة أشهر فترة التعاقد الأولي تعتبر فترة </w:t>
      </w:r>
      <w:proofErr w:type="gramStart"/>
      <w:r>
        <w:rPr>
          <w:rFonts w:cs="Arial" w:hint="cs"/>
          <w:szCs w:val="24"/>
          <w:rtl/>
          <w:lang w:bidi="ar-SA"/>
        </w:rPr>
        <w:t>تجربة .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</w:p>
    <w:p w:rsidR="00380FA5" w:rsidRPr="00380FA5" w:rsidRDefault="00380FA5" w:rsidP="003D10E7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مستندات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المناقصة تشمل وصف مفصل للأعمال المطلوبة، شروط الاشتراك بالمناقصة، معايير اختيار العرض الفائز وأيضا نص العقد الذي سيوقع مع الفائز وشروط التعاقد. </w:t>
      </w:r>
    </w:p>
    <w:p w:rsidR="00380FA5" w:rsidRPr="00380FA5" w:rsidRDefault="00380FA5" w:rsidP="009D1679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>يحتفظ</w:t>
      </w:r>
      <w:proofErr w:type="gramEnd"/>
      <w:r>
        <w:rPr>
          <w:rFonts w:cs="Arial" w:hint="cs"/>
          <w:szCs w:val="24"/>
          <w:rtl/>
          <w:lang w:bidi="ar-SA"/>
        </w:rPr>
        <w:t xml:space="preserve"> ديوان رئيس الحكومة لنفسه بالحق بإدارة مفاوضات مع كل مقدمي العروض و/أو قسم منهم و/أو مع مقدم العرض الذي يعتبر عرضه الأكثر ملاءمة. </w:t>
      </w:r>
    </w:p>
    <w:p w:rsidR="00380FA5" w:rsidRPr="00380FA5" w:rsidRDefault="00380FA5" w:rsidP="00380FA5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، المذكور في مستندات المناقصة هو الملزم. </w:t>
      </w:r>
    </w:p>
    <w:p w:rsidR="009D1679" w:rsidRDefault="006048C8" w:rsidP="006048C8">
      <w:pPr>
        <w:numPr>
          <w:ilvl w:val="0"/>
          <w:numId w:val="2"/>
        </w:numPr>
        <w:tabs>
          <w:tab w:val="num" w:pos="1429"/>
        </w:tabs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للاستفسارات ولتقديم أسئلة استفسارية بعد مؤتمر مقدمي العروض الرجاء التوجه للسيد </w:t>
      </w:r>
      <w:proofErr w:type="spellStart"/>
      <w:r>
        <w:rPr>
          <w:rFonts w:cs="Arial" w:hint="cs"/>
          <w:szCs w:val="24"/>
          <w:rtl/>
          <w:lang w:bidi="ar-SA"/>
        </w:rPr>
        <w:t>يحزقيل</w:t>
      </w:r>
      <w:proofErr w:type="spellEnd"/>
      <w:r>
        <w:rPr>
          <w:rFonts w:cs="Arial" w:hint="cs"/>
          <w:szCs w:val="24"/>
          <w:rtl/>
          <w:lang w:bidi="ar-SA"/>
        </w:rPr>
        <w:t xml:space="preserve"> دافيد عبر البريد الالكتروني</w:t>
      </w:r>
      <w:r w:rsidR="009D1679">
        <w:rPr>
          <w:rFonts w:hint="cs"/>
          <w:szCs w:val="24"/>
          <w:rtl/>
        </w:rPr>
        <w:t xml:space="preserve">: </w:t>
      </w:r>
      <w:hyperlink r:id="rId8" w:history="1">
        <w:r w:rsidR="0097632B" w:rsidRPr="004848FE">
          <w:rPr>
            <w:rStyle w:val="Hyperlink"/>
            <w:szCs w:val="24"/>
          </w:rPr>
          <w:t>yechezkeld@nativ.gov.il</w:t>
        </w:r>
      </w:hyperlink>
    </w:p>
    <w:p w:rsidR="009D1679" w:rsidRDefault="009D1679" w:rsidP="009D1679">
      <w:pPr>
        <w:ind w:left="360"/>
        <w:jc w:val="both"/>
        <w:rPr>
          <w:szCs w:val="24"/>
        </w:rPr>
      </w:pPr>
    </w:p>
    <w:p w:rsidR="009D1679" w:rsidRDefault="009D1679" w:rsidP="009D1679">
      <w:pPr>
        <w:ind w:left="360"/>
        <w:jc w:val="both"/>
        <w:rPr>
          <w:szCs w:val="24"/>
          <w:rtl/>
        </w:rPr>
      </w:pPr>
    </w:p>
    <w:p w:rsidR="009D1679" w:rsidRDefault="009D1679" w:rsidP="009D1679">
      <w:pPr>
        <w:ind w:left="360"/>
        <w:jc w:val="both"/>
        <w:rPr>
          <w:szCs w:val="24"/>
          <w:rtl/>
        </w:rPr>
      </w:pPr>
    </w:p>
    <w:p w:rsidR="006048C8" w:rsidRDefault="006048C8" w:rsidP="006048C8">
      <w:pPr>
        <w:tabs>
          <w:tab w:val="center" w:pos="8504"/>
        </w:tabs>
        <w:ind w:left="360" w:right="900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باحترام، </w:t>
      </w:r>
    </w:p>
    <w:p w:rsidR="006048C8" w:rsidRDefault="006048C8" w:rsidP="006048C8">
      <w:pPr>
        <w:tabs>
          <w:tab w:val="center" w:pos="8504"/>
        </w:tabs>
        <w:ind w:left="360" w:right="900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لجنة المناقصات </w:t>
      </w:r>
    </w:p>
    <w:p w:rsidR="009D1679" w:rsidRDefault="009D1679" w:rsidP="009D1679">
      <w:pPr>
        <w:rPr>
          <w:szCs w:val="24"/>
          <w:rtl/>
        </w:rPr>
      </w:pPr>
    </w:p>
    <w:p w:rsidR="009D1679" w:rsidRDefault="009D1679" w:rsidP="009D1679">
      <w:pPr>
        <w:rPr>
          <w:rtl/>
        </w:rPr>
      </w:pPr>
    </w:p>
    <w:p w:rsidR="006D7DA0" w:rsidRDefault="006D7DA0"/>
    <w:sectPr w:rsidR="006D7DA0" w:rsidSect="00E566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DC003B"/>
    <w:multiLevelType w:val="hybridMultilevel"/>
    <w:tmpl w:val="1CF07A6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5373843"/>
    <w:multiLevelType w:val="hybridMultilevel"/>
    <w:tmpl w:val="3E466E10"/>
    <w:lvl w:ilvl="0" w:tplc="10A048E0">
      <w:start w:val="1"/>
      <w:numFmt w:val="hebrew1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B86D38"/>
    <w:multiLevelType w:val="hybridMultilevel"/>
    <w:tmpl w:val="8140F21C"/>
    <w:lvl w:ilvl="0" w:tplc="BFF811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679"/>
    <w:rsid w:val="00014AD1"/>
    <w:rsid w:val="001C50C2"/>
    <w:rsid w:val="00280B48"/>
    <w:rsid w:val="002F0221"/>
    <w:rsid w:val="00380FA5"/>
    <w:rsid w:val="003D10E7"/>
    <w:rsid w:val="0047085F"/>
    <w:rsid w:val="004905F9"/>
    <w:rsid w:val="004C64CD"/>
    <w:rsid w:val="006048C8"/>
    <w:rsid w:val="00672299"/>
    <w:rsid w:val="006851F7"/>
    <w:rsid w:val="006D7DA0"/>
    <w:rsid w:val="0097632B"/>
    <w:rsid w:val="009D1679"/>
    <w:rsid w:val="00A315A4"/>
    <w:rsid w:val="00BE5353"/>
    <w:rsid w:val="00E060B3"/>
    <w:rsid w:val="00E566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6851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67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9D1679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9D1679"/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styleId="Hyperlink">
    <w:name w:val="Hyperlink"/>
    <w:unhideWhenUsed/>
    <w:rsid w:val="009D1679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6851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651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echezkeld@nativ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jobiz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echezkeld@nativ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4F65159C.dotm</Template>
  <TotalTime>1</TotalTime>
  <Pages>2</Pages>
  <Words>709</Words>
  <Characters>3548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cp:lastPrinted>2016-05-30T09:57:00Z</cp:lastPrinted>
  <dcterms:created xsi:type="dcterms:W3CDTF">2016-05-31T11:09:00Z</dcterms:created>
  <dcterms:modified xsi:type="dcterms:W3CDTF">2016-05-31T11:09:00Z</dcterms:modified>
</cp:coreProperties>
</file>